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position w:val="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position w:val="17"/>
          <w:sz w:val="44"/>
          <w:szCs w:val="44"/>
        </w:rPr>
        <w:t>2023—2024学年第一学期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position w:val="17"/>
          <w:sz w:val="44"/>
          <w:szCs w:val="44"/>
        </w:rPr>
        <w:t>期初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position w:val="17"/>
          <w:sz w:val="44"/>
          <w:szCs w:val="44"/>
        </w:rPr>
        <w:t>集中教学巡查安排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right="262" w:firstLine="6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为尽快稳定我校正常教学秩序、规范教学管理，保证教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学工作正常有序地进行，学校决定在本学期前两周进行期初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集中教学巡查工作，各教学检查小组召集人召集本组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查人员集中进行教学巡查，具体安排如下：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/>
        <w:jc w:val="center"/>
        <w:textAlignment w:val="baseline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2023-2024学年第一学期巡课安排(第</w:t>
      </w:r>
      <w:r>
        <w:rPr>
          <w:rFonts w:hint="eastAsia" w:ascii="黑体" w:hAnsi="黑体" w:eastAsia="黑体" w:cs="黑体"/>
          <w:b/>
          <w:bCs/>
          <w:spacing w:val="5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周)</w:t>
      </w:r>
    </w:p>
    <w:p>
      <w:pPr>
        <w:spacing w:line="51" w:lineRule="auto"/>
        <w:rPr>
          <w:rFonts w:ascii="Arial"/>
          <w:sz w:val="2"/>
        </w:rPr>
      </w:pPr>
    </w:p>
    <w:tbl>
      <w:tblPr>
        <w:tblStyle w:val="5"/>
        <w:tblW w:w="828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48"/>
        <w:gridCol w:w="3845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35" w:line="221" w:lineRule="auto"/>
              <w:ind w:left="225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spacing w:before="132" w:line="221" w:lineRule="auto"/>
              <w:ind w:left="304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巡课时间</w:t>
            </w:r>
          </w:p>
        </w:tc>
        <w:tc>
          <w:tcPr>
            <w:tcW w:w="3845" w:type="dxa"/>
            <w:vAlign w:val="center"/>
          </w:tcPr>
          <w:p>
            <w:pPr>
              <w:spacing w:before="132" w:line="221" w:lineRule="auto"/>
              <w:ind w:left="1436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3"/>
                <w:szCs w:val="23"/>
              </w:rPr>
              <w:t>巡课人员</w:t>
            </w:r>
          </w:p>
        </w:tc>
        <w:tc>
          <w:tcPr>
            <w:tcW w:w="1963" w:type="dxa"/>
            <w:vAlign w:val="center"/>
          </w:tcPr>
          <w:p>
            <w:pPr>
              <w:spacing w:before="131" w:line="219" w:lineRule="auto"/>
              <w:ind w:left="631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召集人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38" w:line="184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50" w:line="313" w:lineRule="exact"/>
              <w:ind w:left="24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10月16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(周一)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400" w:lineRule="exact"/>
              <w:ind w:left="113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张龙彪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刘雯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尚宁宁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班之靖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侯艳菲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徐旭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闫晓钢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1" w:line="220" w:lineRule="auto"/>
              <w:ind w:left="6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李瑞宾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0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41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2" w:line="313" w:lineRule="exact"/>
              <w:ind w:left="24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(周二)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400" w:lineRule="exact"/>
              <w:ind w:left="113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郑小芳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韩红军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林晴微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孙振军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窦志杨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2"/>
                <w:szCs w:val="22"/>
              </w:rPr>
              <w:t>张超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2"/>
                <w:szCs w:val="22"/>
              </w:rPr>
              <w:t>卢晓阳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1" w:line="219" w:lineRule="auto"/>
              <w:ind w:left="6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李孝坤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2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75" w:line="182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4" w:line="323" w:lineRule="exact"/>
              <w:ind w:left="23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(周三)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00" w:lineRule="exact"/>
              <w:ind w:left="113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苗倩颖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赵子玮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琚诚鑫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林森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田嘉诺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鲁宁宁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/>
              </w:rPr>
              <w:t>孙荣玲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6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王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84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6" w:line="182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56" w:line="303" w:lineRule="exact"/>
              <w:ind w:left="24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5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position w:val="5"/>
                <w:sz w:val="23"/>
                <w:szCs w:val="23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(周四)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胡金鹏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齐乾玮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梁琳凡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焦杰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王璐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>王怀森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37"/>
                <w:sz w:val="22"/>
                <w:szCs w:val="22"/>
              </w:rPr>
              <w:t>袁媛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9" w:line="221" w:lineRule="auto"/>
              <w:ind w:left="6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毋虎城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46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47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8" w:line="323" w:lineRule="exact"/>
              <w:ind w:left="2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position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0"/>
                <w:position w:val="6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10"/>
                <w:position w:val="6"/>
                <w:sz w:val="23"/>
                <w:szCs w:val="23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10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(周五)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张柱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陈璐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尚宁宁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鲁雷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林哲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3"/>
                <w:sz w:val="22"/>
                <w:szCs w:val="22"/>
              </w:rPr>
              <w:t>毛长城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13"/>
                <w:sz w:val="22"/>
                <w:szCs w:val="22"/>
              </w:rPr>
              <w:t>许瑶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9" w:line="220" w:lineRule="auto"/>
              <w:ind w:left="6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陈源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7" w:line="184" w:lineRule="auto"/>
              <w:ind w:left="33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5" w:line="221" w:lineRule="auto"/>
        <w:ind w:left="944"/>
        <w:rPr>
          <w:rFonts w:ascii="黑体" w:hAnsi="黑体" w:eastAsia="黑体" w:cs="黑体"/>
          <w:b/>
          <w:bCs/>
          <w:spacing w:val="5"/>
          <w:sz w:val="32"/>
          <w:szCs w:val="32"/>
        </w:rPr>
      </w:pPr>
    </w:p>
    <w:p>
      <w:pPr>
        <w:spacing w:before="105" w:line="221" w:lineRule="auto"/>
        <w:ind w:left="944"/>
        <w:rPr>
          <w:rFonts w:ascii="黑体" w:hAnsi="黑体" w:eastAsia="黑体" w:cs="黑体"/>
          <w:b/>
          <w:bCs/>
          <w:spacing w:val="5"/>
          <w:sz w:val="32"/>
          <w:szCs w:val="32"/>
        </w:rPr>
      </w:pPr>
    </w:p>
    <w:p>
      <w:pPr>
        <w:spacing w:before="105" w:line="221" w:lineRule="auto"/>
        <w:ind w:left="944"/>
        <w:rPr>
          <w:rFonts w:ascii="黑体" w:hAnsi="黑体" w:eastAsia="黑体" w:cs="黑体"/>
          <w:b/>
          <w:bCs/>
          <w:spacing w:val="5"/>
          <w:sz w:val="32"/>
          <w:szCs w:val="32"/>
        </w:rPr>
      </w:pPr>
    </w:p>
    <w:p>
      <w:pPr>
        <w:spacing w:before="105" w:line="221" w:lineRule="auto"/>
        <w:ind w:left="944"/>
        <w:rPr>
          <w:rFonts w:ascii="黑体" w:hAnsi="黑体" w:eastAsia="黑体" w:cs="黑体"/>
          <w:b/>
          <w:bCs/>
          <w:spacing w:val="5"/>
          <w:sz w:val="32"/>
          <w:szCs w:val="32"/>
        </w:rPr>
      </w:pPr>
    </w:p>
    <w:p>
      <w:pPr>
        <w:spacing w:before="105" w:line="221" w:lineRule="auto"/>
        <w:ind w:left="9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2023-2024学年第一学期巡课安排(第</w:t>
      </w:r>
      <w:r>
        <w:rPr>
          <w:rFonts w:hint="eastAsia" w:ascii="黑体" w:hAnsi="黑体" w:eastAsia="黑体" w:cs="黑体"/>
          <w:b/>
          <w:bCs/>
          <w:spacing w:val="5"/>
          <w:sz w:val="32"/>
          <w:szCs w:val="32"/>
          <w:lang w:val="en-US" w:eastAsia="zh-CN"/>
        </w:rPr>
        <w:t>八</w:t>
      </w: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周)</w:t>
      </w:r>
    </w:p>
    <w:p/>
    <w:p>
      <w:pPr>
        <w:spacing w:line="51" w:lineRule="auto"/>
        <w:rPr>
          <w:rFonts w:ascii="Arial"/>
          <w:sz w:val="2"/>
        </w:rPr>
      </w:pPr>
    </w:p>
    <w:tbl>
      <w:tblPr>
        <w:tblStyle w:val="5"/>
        <w:tblW w:w="828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48"/>
        <w:gridCol w:w="3845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35" w:line="221" w:lineRule="auto"/>
              <w:ind w:left="225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spacing w:before="132" w:line="221" w:lineRule="auto"/>
              <w:ind w:left="304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巡课时间</w:t>
            </w:r>
          </w:p>
        </w:tc>
        <w:tc>
          <w:tcPr>
            <w:tcW w:w="3845" w:type="dxa"/>
            <w:vAlign w:val="center"/>
          </w:tcPr>
          <w:p>
            <w:pPr>
              <w:spacing w:before="132" w:line="221" w:lineRule="auto"/>
              <w:ind w:left="1436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3"/>
                <w:szCs w:val="23"/>
              </w:rPr>
              <w:t>巡课人员</w:t>
            </w:r>
          </w:p>
        </w:tc>
        <w:tc>
          <w:tcPr>
            <w:tcW w:w="1963" w:type="dxa"/>
            <w:vAlign w:val="center"/>
          </w:tcPr>
          <w:p>
            <w:pPr>
              <w:spacing w:before="131" w:line="219" w:lineRule="auto"/>
              <w:ind w:left="631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召集人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38" w:line="184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50" w:line="313" w:lineRule="exact"/>
              <w:ind w:left="24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10月23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(周一)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王振、韩雪、梁琳凡、班之靖、王俊冰洁、李昊阳、李济琛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1" w:line="220" w:lineRule="auto"/>
              <w:ind w:left="62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翟爱国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0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41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2" w:line="313" w:lineRule="exact"/>
              <w:ind w:left="24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(周二)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靳航、林明华、尚宁宁、鲁雷、侯艳菲、马文静、刘佳蕊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1" w:line="219" w:lineRule="auto"/>
              <w:ind w:left="62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康俊伟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2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75" w:line="182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4" w:line="323" w:lineRule="exact"/>
              <w:ind w:left="2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position w:val="6"/>
                <w:sz w:val="23"/>
                <w:szCs w:val="23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(周三)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周建国、马婧媛、林晴微、焦杰、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>马伊莎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、刘丰尘、葛云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62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李瑞宾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84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6" w:line="182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56" w:line="303" w:lineRule="exact"/>
              <w:ind w:left="24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position w:val="5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position w:val="5"/>
                <w:sz w:val="23"/>
                <w:szCs w:val="23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(周四)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赵文涛、李千千、琚诚鑫、邱卓琦、田嘉诺、高玉杰、李惠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9" w:line="221" w:lineRule="auto"/>
              <w:ind w:left="62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李孝坤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46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47" w:line="183" w:lineRule="auto"/>
              <w:ind w:left="3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8" w:line="323" w:lineRule="exact"/>
              <w:ind w:left="29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position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0"/>
                <w:position w:val="6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10"/>
                <w:position w:val="6"/>
                <w:sz w:val="23"/>
                <w:szCs w:val="23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spacing w:val="10"/>
                <w:position w:val="6"/>
                <w:sz w:val="23"/>
                <w:szCs w:val="23"/>
              </w:rPr>
              <w:t>日</w:t>
            </w:r>
          </w:p>
          <w:p>
            <w:pPr>
              <w:spacing w:line="222" w:lineRule="auto"/>
              <w:ind w:left="42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(周五)</w:t>
            </w:r>
          </w:p>
        </w:tc>
        <w:tc>
          <w:tcPr>
            <w:tcW w:w="38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400" w:lineRule="exact"/>
              <w:ind w:left="113"/>
              <w:jc w:val="both"/>
              <w:textAlignment w:val="baseline"/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</w:rPr>
              <w:t>郭晶晶、杨刚、梁琳凡、孙振军、 窦志杨、徐旭、卢晓阳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9" w:line="220" w:lineRule="auto"/>
              <w:ind w:left="62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王颖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spacing w:before="157" w:line="184" w:lineRule="auto"/>
              <w:ind w:left="33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1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注：1.召集人负责召集巡课人员，组织巡课；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589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</w:rPr>
        <w:t>2.巡课小组发现问题及时反馈给教务处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。</w:t>
      </w:r>
    </w:p>
    <w:p>
      <w:pPr>
        <w:spacing w:before="15" w:line="219" w:lineRule="auto"/>
        <w:ind w:left="589"/>
        <w:rPr>
          <w:rFonts w:hint="eastAsia" w:ascii="Arial" w:eastAsia="宋体"/>
          <w:sz w:val="21"/>
          <w:lang w:eastAsia="zh-CN"/>
        </w:rPr>
      </w:pPr>
    </w:p>
    <w:sectPr>
      <w:footerReference r:id="rId5" w:type="default"/>
      <w:pgSz w:w="11910" w:h="16840"/>
      <w:pgMar w:top="1431" w:right="1786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FiMTQ0ZDg2ODNlOTY2NTkxMDY2NGM3MDIzNjFjOWYifQ=="/>
  </w:docVars>
  <w:rsids>
    <w:rsidRoot w:val="00000000"/>
    <w:rsid w:val="0F694D72"/>
    <w:rsid w:val="111D74FF"/>
    <w:rsid w:val="11C10E95"/>
    <w:rsid w:val="18A137CE"/>
    <w:rsid w:val="1C8D4564"/>
    <w:rsid w:val="1E4361E8"/>
    <w:rsid w:val="1F0F4723"/>
    <w:rsid w:val="22CF0F38"/>
    <w:rsid w:val="2C563D6E"/>
    <w:rsid w:val="351043A1"/>
    <w:rsid w:val="361138EA"/>
    <w:rsid w:val="3D974AC2"/>
    <w:rsid w:val="41BF5FDF"/>
    <w:rsid w:val="42D40179"/>
    <w:rsid w:val="4A5D2E2E"/>
    <w:rsid w:val="52BC29D7"/>
    <w:rsid w:val="554117B3"/>
    <w:rsid w:val="592F4CFC"/>
    <w:rsid w:val="5AB94ADF"/>
    <w:rsid w:val="604A1AE6"/>
    <w:rsid w:val="62C44768"/>
    <w:rsid w:val="66B264E7"/>
    <w:rsid w:val="67B67522"/>
    <w:rsid w:val="6CCB7647"/>
    <w:rsid w:val="6F317AD2"/>
    <w:rsid w:val="71704C61"/>
    <w:rsid w:val="74E94603"/>
    <w:rsid w:val="78A42197"/>
    <w:rsid w:val="7B7A36CF"/>
    <w:rsid w:val="7BE0414B"/>
    <w:rsid w:val="7F897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2023-10-12T10:29:00Z</dcterms:created>
  <dc:creator>Kingsoft-PDF</dc:creator>
  <cp:lastModifiedBy>浮笙</cp:lastModifiedBy>
  <dcterms:modified xsi:type="dcterms:W3CDTF">2023-11-24T02:09:30Z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2023-10-12T10:29:45Z</vt:filetime>
  </property>
  <property fmtid="{D5CDD505-2E9C-101B-9397-08002B2CF9AE}" pid="4" name="UsrData">
    <vt:lpwstr>65275a14782fbf001fe27d96wl</vt:lpwstr>
  </property>
  <property fmtid="{D5CDD505-2E9C-101B-9397-08002B2CF9AE}" pid="5" name="KSOProductBuildVer">
    <vt:lpwstr>2052-12.1.0.15712</vt:lpwstr>
  </property>
  <property fmtid="{D5CDD505-2E9C-101B-9397-08002B2CF9AE}" pid="6" name="ICV">
    <vt:lpwstr>522BCC3C730748E29BE5BC4134589960_13</vt:lpwstr>
  </property>
</Properties>
</file>